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0180" w:rsidRPr="00C40180" w:rsidRDefault="00C40180" w:rsidP="002C4A63">
      <w:pPr>
        <w:jc w:val="center"/>
        <w:rPr>
          <w:rFonts w:ascii="Times New Roman" w:eastAsia="MS Mincho" w:hAnsi="Times New Roman" w:cs="Times New Roman"/>
          <w:sz w:val="48"/>
          <w:szCs w:val="48"/>
        </w:rPr>
      </w:pPr>
      <w:r w:rsidRPr="00C40180">
        <w:rPr>
          <w:rFonts w:ascii="Times New Roman" w:hAnsi="Times New Roman" w:cs="Times New Roman"/>
          <w:sz w:val="48"/>
          <w:szCs w:val="48"/>
        </w:rPr>
        <w:t xml:space="preserve">Performance of P&amp;O MPPT assisted Hybrid PV/battery </w:t>
      </w:r>
      <w:r>
        <w:rPr>
          <w:rFonts w:ascii="Times New Roman" w:hAnsi="Times New Roman" w:cs="Times New Roman"/>
          <w:sz w:val="48"/>
          <w:szCs w:val="48"/>
        </w:rPr>
        <w:t>S</w:t>
      </w:r>
      <w:r w:rsidRPr="00C40180">
        <w:rPr>
          <w:rFonts w:ascii="Times New Roman" w:hAnsi="Times New Roman" w:cs="Times New Roman"/>
          <w:sz w:val="48"/>
          <w:szCs w:val="48"/>
        </w:rPr>
        <w:t xml:space="preserve">ystem for </w:t>
      </w:r>
      <w:r>
        <w:rPr>
          <w:rFonts w:ascii="Times New Roman" w:hAnsi="Times New Roman" w:cs="Times New Roman"/>
          <w:sz w:val="48"/>
          <w:szCs w:val="48"/>
        </w:rPr>
        <w:t>V</w:t>
      </w:r>
      <w:r w:rsidRPr="00C40180">
        <w:rPr>
          <w:rFonts w:ascii="Times New Roman" w:hAnsi="Times New Roman" w:cs="Times New Roman"/>
          <w:sz w:val="48"/>
          <w:szCs w:val="48"/>
        </w:rPr>
        <w:t xml:space="preserve">ariable </w:t>
      </w:r>
      <w:r>
        <w:rPr>
          <w:rFonts w:ascii="Times New Roman" w:hAnsi="Times New Roman" w:cs="Times New Roman"/>
          <w:sz w:val="48"/>
          <w:szCs w:val="48"/>
        </w:rPr>
        <w:t>L</w:t>
      </w:r>
      <w:r w:rsidRPr="00C40180">
        <w:rPr>
          <w:rFonts w:ascii="Times New Roman" w:hAnsi="Times New Roman" w:cs="Times New Roman"/>
          <w:sz w:val="48"/>
          <w:szCs w:val="48"/>
        </w:rPr>
        <w:t>oad</w:t>
      </w:r>
    </w:p>
    <w:p w:rsidR="002C4A63" w:rsidRPr="00C40180" w:rsidRDefault="002C4A63" w:rsidP="002C4A63">
      <w:pPr>
        <w:pStyle w:val="Affiliation"/>
        <w:rPr>
          <w:rFonts w:eastAsia="MS Mincho"/>
          <w:noProof/>
        </w:rPr>
      </w:pPr>
      <w:proofErr w:type="spellStart"/>
      <w:r w:rsidRPr="00C40180">
        <w:t>Abhishek</w:t>
      </w:r>
      <w:proofErr w:type="spellEnd"/>
      <w:r w:rsidRPr="00C40180">
        <w:t xml:space="preserve"> Awasthi</w:t>
      </w:r>
      <w:r w:rsidRPr="00C40180">
        <w:rPr>
          <w:i/>
          <w:vertAlign w:val="superscript"/>
        </w:rPr>
        <w:t>1</w:t>
      </w:r>
      <w:r w:rsidRPr="00C40180">
        <w:rPr>
          <w:rFonts w:eastAsia="MS Mincho"/>
          <w:noProof/>
        </w:rPr>
        <w:t xml:space="preserve">,   </w:t>
      </w:r>
      <w:r w:rsidR="00C40180" w:rsidRPr="00C40180">
        <w:rPr>
          <w:rFonts w:eastAsia="MS Mincho"/>
          <w:noProof/>
        </w:rPr>
        <w:tab/>
      </w:r>
      <w:r w:rsidR="00C40180" w:rsidRPr="00C40180">
        <w:rPr>
          <w:rFonts w:eastAsia="MS Mincho"/>
          <w:noProof/>
        </w:rPr>
        <w:tab/>
      </w:r>
      <w:r w:rsidRPr="00C40180">
        <w:rPr>
          <w:rFonts w:eastAsia="MS Mincho"/>
          <w:noProof/>
        </w:rPr>
        <w:t>Anurag Singh Yadav</w:t>
      </w:r>
      <w:r w:rsidRPr="00C40180">
        <w:rPr>
          <w:rFonts w:eastAsia="MS Mincho"/>
          <w:i/>
          <w:noProof/>
          <w:vertAlign w:val="superscript"/>
        </w:rPr>
        <w:t>2</w:t>
      </w:r>
      <w:r w:rsidRPr="00C40180">
        <w:rPr>
          <w:rFonts w:eastAsia="MS Mincho"/>
          <w:noProof/>
        </w:rPr>
        <w:t xml:space="preserve">, </w:t>
      </w:r>
      <w:r w:rsidR="00C40180" w:rsidRPr="00C40180">
        <w:rPr>
          <w:rFonts w:eastAsia="MS Mincho"/>
          <w:noProof/>
        </w:rPr>
        <w:tab/>
      </w:r>
      <w:r w:rsidR="00C40180" w:rsidRPr="00C40180">
        <w:rPr>
          <w:rFonts w:eastAsia="MS Mincho"/>
          <w:noProof/>
        </w:rPr>
        <w:tab/>
      </w:r>
      <w:r w:rsidRPr="00C40180">
        <w:rPr>
          <w:rFonts w:eastAsia="MS Mincho"/>
          <w:noProof/>
        </w:rPr>
        <w:t>Imran Khan</w:t>
      </w:r>
      <w:r w:rsidRPr="00C40180">
        <w:rPr>
          <w:rFonts w:eastAsia="MS Mincho"/>
          <w:i/>
          <w:noProof/>
          <w:vertAlign w:val="superscript"/>
        </w:rPr>
        <w:t>1</w:t>
      </w:r>
    </w:p>
    <w:p w:rsidR="002C4A63" w:rsidRPr="00C40180" w:rsidRDefault="002C4A63" w:rsidP="002C4A63">
      <w:pPr>
        <w:pStyle w:val="Affiliation"/>
        <w:rPr>
          <w:rFonts w:eastAsia="MS Mincho"/>
          <w:noProof/>
        </w:rPr>
      </w:pPr>
    </w:p>
    <w:p w:rsidR="00D020F5" w:rsidRDefault="00C40180" w:rsidP="00D020F5">
      <w:pPr>
        <w:jc w:val="center"/>
        <w:rPr>
          <w:rFonts w:ascii="Times New Roman" w:hAnsi="Times New Roman" w:cs="Times New Roman"/>
          <w:sz w:val="20"/>
          <w:szCs w:val="20"/>
        </w:rPr>
      </w:pPr>
      <w:r w:rsidRPr="00A55CF9">
        <w:rPr>
          <w:rFonts w:ascii="Times New Roman" w:hAnsi="Times New Roman" w:cs="Times New Roman"/>
          <w:noProof/>
          <w:sz w:val="20"/>
          <w:szCs w:val="20"/>
          <w:vertAlign w:val="superscript"/>
        </w:rPr>
        <w:t>1</w:t>
      </w:r>
      <w:r w:rsidR="002C4A63" w:rsidRPr="00A55CF9">
        <w:rPr>
          <w:rFonts w:ascii="Times New Roman" w:hAnsi="Times New Roman" w:cs="Times New Roman"/>
          <w:noProof/>
          <w:sz w:val="20"/>
          <w:szCs w:val="20"/>
        </w:rPr>
        <w:t xml:space="preserve">Electrical Engineering Department, </w:t>
      </w:r>
      <w:r w:rsidR="00A55CF9" w:rsidRPr="00A55CF9">
        <w:rPr>
          <w:rFonts w:ascii="Times New Roman" w:eastAsia="Calibri" w:hAnsi="Times New Roman" w:cs="Times New Roman"/>
          <w:sz w:val="20"/>
          <w:szCs w:val="20"/>
        </w:rPr>
        <w:t>Azad Institute of Technology and Management, Lucknow</w:t>
      </w:r>
      <w:r w:rsidR="00A55CF9" w:rsidRPr="00A55CF9">
        <w:rPr>
          <w:rFonts w:ascii="Times New Roman" w:hAnsi="Times New Roman" w:cs="Times New Roman"/>
          <w:sz w:val="20"/>
          <w:szCs w:val="20"/>
        </w:rPr>
        <w:t xml:space="preserve">, </w:t>
      </w:r>
    </w:p>
    <w:p w:rsidR="002C4A63" w:rsidRPr="00D020F5" w:rsidRDefault="002C4A63" w:rsidP="00D020F5">
      <w:pPr>
        <w:jc w:val="center"/>
        <w:rPr>
          <w:rFonts w:ascii="Times New Roman" w:hAnsi="Times New Roman" w:cs="Times New Roman"/>
          <w:sz w:val="20"/>
          <w:szCs w:val="20"/>
        </w:rPr>
      </w:pPr>
      <w:r w:rsidRPr="00A55CF9">
        <w:rPr>
          <w:rFonts w:ascii="Times New Roman" w:hAnsi="Times New Roman" w:cs="Times New Roman"/>
          <w:noProof/>
          <w:sz w:val="20"/>
          <w:szCs w:val="20"/>
          <w:lang w:val="en-AU"/>
        </w:rPr>
        <w:t xml:space="preserve">Uttar Pradesh (India) – </w:t>
      </w:r>
      <w:r w:rsidR="00A55CF9" w:rsidRPr="00A55CF9">
        <w:rPr>
          <w:rFonts w:ascii="Times New Roman" w:hAnsi="Times New Roman" w:cs="Times New Roman"/>
          <w:color w:val="222222"/>
          <w:sz w:val="20"/>
          <w:szCs w:val="20"/>
          <w:shd w:val="clear" w:color="auto" w:fill="FFFFFF"/>
        </w:rPr>
        <w:t>226002</w:t>
      </w:r>
    </w:p>
    <w:p w:rsidR="00C40180" w:rsidRPr="00A55CF9" w:rsidRDefault="00C40180" w:rsidP="00A55CF9">
      <w:pPr>
        <w:jc w:val="center"/>
        <w:rPr>
          <w:rFonts w:ascii="Times New Roman" w:eastAsia="MS Mincho" w:hAnsi="Times New Roman" w:cs="Times New Roman"/>
          <w:noProof/>
          <w:sz w:val="20"/>
          <w:szCs w:val="20"/>
          <w:lang w:val="en-AU"/>
        </w:rPr>
      </w:pPr>
      <w:r w:rsidRPr="00A55CF9">
        <w:rPr>
          <w:rFonts w:ascii="Times New Roman" w:eastAsia="MS Mincho" w:hAnsi="Times New Roman" w:cs="Times New Roman"/>
          <w:noProof/>
          <w:sz w:val="20"/>
          <w:szCs w:val="20"/>
          <w:vertAlign w:val="superscript"/>
        </w:rPr>
        <w:t>2</w:t>
      </w:r>
      <w:r w:rsidRPr="00A55CF9">
        <w:rPr>
          <w:rFonts w:ascii="Times New Roman" w:eastAsia="MS Mincho" w:hAnsi="Times New Roman" w:cs="Times New Roman"/>
          <w:noProof/>
          <w:sz w:val="20"/>
          <w:szCs w:val="20"/>
        </w:rPr>
        <w:t>Electrical &amp; Electronics Engineering Department, School of Management Sciences, Lucknow,</w:t>
      </w:r>
    </w:p>
    <w:p w:rsidR="00C40180" w:rsidRPr="00A55CF9" w:rsidRDefault="00C40180" w:rsidP="00A55CF9">
      <w:pPr>
        <w:jc w:val="center"/>
        <w:rPr>
          <w:rFonts w:ascii="Times New Roman" w:eastAsia="MS Mincho" w:hAnsi="Times New Roman" w:cs="Times New Roman"/>
          <w:noProof/>
          <w:sz w:val="20"/>
          <w:szCs w:val="20"/>
          <w:lang w:val="en-AU"/>
        </w:rPr>
      </w:pPr>
      <w:r w:rsidRPr="00A55CF9">
        <w:rPr>
          <w:rFonts w:ascii="Times New Roman" w:eastAsia="MS Mincho" w:hAnsi="Times New Roman" w:cs="Times New Roman"/>
          <w:noProof/>
          <w:sz w:val="20"/>
          <w:szCs w:val="20"/>
          <w:lang w:val="en-AU"/>
        </w:rPr>
        <w:t>Uttar Pradesh (India) – 226501</w:t>
      </w:r>
    </w:p>
    <w:p w:rsidR="002C4A63" w:rsidRPr="00C40180" w:rsidRDefault="00A55CF9" w:rsidP="002C4A63">
      <w:pPr>
        <w:pStyle w:val="Affiliation"/>
        <w:rPr>
          <w:rFonts w:eastAsia="MS Mincho"/>
          <w:noProof/>
        </w:rPr>
      </w:pPr>
      <w:r w:rsidRPr="00A55CF9">
        <w:rPr>
          <w:color w:val="202124"/>
          <w:shd w:val="clear" w:color="auto" w:fill="FFFFFF"/>
        </w:rPr>
        <w:t>awasthi121@gmail.com</w:t>
      </w:r>
      <w:r w:rsidR="002C4A63" w:rsidRPr="00C40180">
        <w:rPr>
          <w:rFonts w:eastAsia="MS Mincho"/>
          <w:noProof/>
        </w:rPr>
        <w:t xml:space="preserve">, </w:t>
      </w:r>
      <w:r>
        <w:rPr>
          <w:rFonts w:eastAsia="MS Mincho"/>
          <w:noProof/>
        </w:rPr>
        <w:tab/>
      </w:r>
      <w:r w:rsidRPr="00A55CF9">
        <w:rPr>
          <w:rFonts w:eastAsia="MS Mincho"/>
          <w:noProof/>
        </w:rPr>
        <w:t>er.anuragsingh046@gmail.com</w:t>
      </w:r>
      <w:r w:rsidR="00C40180" w:rsidRPr="00C40180">
        <w:rPr>
          <w:rFonts w:eastAsia="MS Mincho"/>
          <w:noProof/>
        </w:rPr>
        <w:t xml:space="preserve">, </w:t>
      </w:r>
      <w:r>
        <w:rPr>
          <w:rFonts w:eastAsia="MS Mincho"/>
          <w:noProof/>
        </w:rPr>
        <w:tab/>
      </w:r>
      <w:r w:rsidR="00C40180" w:rsidRPr="00C40180">
        <w:rPr>
          <w:color w:val="202124"/>
          <w:shd w:val="clear" w:color="auto" w:fill="FFFFFF"/>
        </w:rPr>
        <w:t>pe.imran@gmail.com</w:t>
      </w:r>
    </w:p>
    <w:p w:rsidR="002C4A63" w:rsidRDefault="002C4A63" w:rsidP="00EC0954">
      <w:pPr>
        <w:spacing w:line="360" w:lineRule="auto"/>
        <w:ind w:firstLine="720"/>
        <w:jc w:val="both"/>
        <w:rPr>
          <w:rFonts w:ascii="Times New Roman" w:hAnsi="Times New Roman" w:cs="Times New Roman"/>
          <w:sz w:val="24"/>
          <w:szCs w:val="24"/>
        </w:rPr>
      </w:pPr>
    </w:p>
    <w:p w:rsidR="00EC0954" w:rsidRPr="002C4A63" w:rsidRDefault="002C4A63" w:rsidP="00D020F5">
      <w:pPr>
        <w:jc w:val="both"/>
        <w:rPr>
          <w:rFonts w:ascii="Times New Roman" w:hAnsi="Times New Roman" w:cs="Times New Roman"/>
          <w:b/>
          <w:sz w:val="20"/>
          <w:szCs w:val="20"/>
        </w:rPr>
      </w:pPr>
      <w:r w:rsidRPr="002C4A63">
        <w:rPr>
          <w:rFonts w:ascii="Times New Roman" w:eastAsia="MS Mincho" w:hAnsi="Times New Roman" w:cs="Times New Roman"/>
          <w:i/>
          <w:iCs/>
          <w:sz w:val="20"/>
          <w:szCs w:val="20"/>
        </w:rPr>
        <w:t>Abstract</w:t>
      </w:r>
      <w:r w:rsidRPr="002C4A63">
        <w:rPr>
          <w:rFonts w:ascii="Times New Roman" w:eastAsia="MS Mincho" w:hAnsi="Times New Roman" w:cs="Times New Roman"/>
          <w:sz w:val="20"/>
          <w:szCs w:val="20"/>
        </w:rPr>
        <w:t>—</w:t>
      </w:r>
      <w:r>
        <w:rPr>
          <w:rFonts w:ascii="Times New Roman" w:eastAsia="MS Mincho" w:hAnsi="Times New Roman" w:cs="Times New Roman"/>
          <w:sz w:val="20"/>
          <w:szCs w:val="20"/>
        </w:rPr>
        <w:t xml:space="preserve"> </w:t>
      </w:r>
      <w:proofErr w:type="gramStart"/>
      <w:r w:rsidRPr="002C4A63">
        <w:rPr>
          <w:rFonts w:ascii="Times New Roman" w:hAnsi="Times New Roman" w:cs="Times New Roman"/>
          <w:b/>
          <w:sz w:val="20"/>
          <w:szCs w:val="20"/>
        </w:rPr>
        <w:t>S</w:t>
      </w:r>
      <w:r w:rsidR="00EC0954" w:rsidRPr="002C4A63">
        <w:rPr>
          <w:rFonts w:ascii="Times New Roman" w:hAnsi="Times New Roman" w:cs="Times New Roman"/>
          <w:b/>
          <w:sz w:val="20"/>
          <w:szCs w:val="20"/>
        </w:rPr>
        <w:t>olar</w:t>
      </w:r>
      <w:proofErr w:type="gramEnd"/>
      <w:r w:rsidR="00EC0954" w:rsidRPr="002C4A63">
        <w:rPr>
          <w:rFonts w:ascii="Times New Roman" w:hAnsi="Times New Roman" w:cs="Times New Roman"/>
          <w:b/>
          <w:sz w:val="20"/>
          <w:szCs w:val="20"/>
        </w:rPr>
        <w:t xml:space="preserve"> photovoltaic technology is a dependable source of energy to produce electricity for rural electrification in agriculture and household applications mainly. Photovoltaic system is employed to convert solar energy into electrical energy. The rural electrification is the most promising applications under photovoltaic technology especially in agriculture at remote areas. As the I-V characteristic of the PV module is non-linear and changes with the variation in solar irradiation and solar cell’s temperature. So design of photovoltaic system is done in MATLAB/Simulink for taking consideration of the above points. In this paper, a battery energy storage system (BESS) is used as a secondary source for power generation, which is used to power delivered to resistive load applications. The Perturb &amp; Observe based MPPT technique is employed to achieve the maximum power point and a DC-DC boost converter is used to boost up the output voltage of photovoltaic system. The results are agreed with the satisfactory performance of the proposed system. </w:t>
      </w:r>
    </w:p>
    <w:p w:rsidR="00DF16AD" w:rsidRPr="00AC2B6B" w:rsidRDefault="00AC2B6B" w:rsidP="00EC0954">
      <w:pPr>
        <w:rPr>
          <w:rFonts w:ascii="Times New Roman" w:hAnsi="Times New Roman" w:cs="Times New Roman"/>
          <w:i/>
          <w:sz w:val="20"/>
          <w:szCs w:val="20"/>
        </w:rPr>
      </w:pPr>
      <w:r w:rsidRPr="00AC2B6B">
        <w:rPr>
          <w:rFonts w:ascii="Times New Roman" w:hAnsi="Times New Roman" w:cs="Times New Roman"/>
          <w:b/>
          <w:i/>
          <w:sz w:val="20"/>
          <w:szCs w:val="20"/>
        </w:rPr>
        <w:t>Keywords:</w:t>
      </w:r>
      <w:r w:rsidRPr="00AC2B6B">
        <w:rPr>
          <w:rFonts w:ascii="Times New Roman" w:hAnsi="Times New Roman" w:cs="Times New Roman"/>
          <w:i/>
          <w:sz w:val="20"/>
          <w:szCs w:val="20"/>
        </w:rPr>
        <w:t xml:space="preserve"> solar photovoltaic system; battery energy storage system; P&amp;O </w:t>
      </w:r>
      <w:proofErr w:type="spellStart"/>
      <w:r w:rsidRPr="00AC2B6B">
        <w:rPr>
          <w:rFonts w:ascii="Times New Roman" w:hAnsi="Times New Roman" w:cs="Times New Roman"/>
          <w:i/>
          <w:sz w:val="20"/>
          <w:szCs w:val="20"/>
        </w:rPr>
        <w:t>mppt</w:t>
      </w:r>
      <w:proofErr w:type="spellEnd"/>
      <w:r w:rsidRPr="00AC2B6B">
        <w:rPr>
          <w:rFonts w:ascii="Times New Roman" w:hAnsi="Times New Roman" w:cs="Times New Roman"/>
          <w:i/>
          <w:sz w:val="20"/>
          <w:szCs w:val="20"/>
        </w:rPr>
        <w:t>; variable DC/AC load</w:t>
      </w:r>
    </w:p>
    <w:sectPr w:rsidR="00DF16AD" w:rsidRPr="00AC2B6B" w:rsidSect="000B5FE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6210A4"/>
    <w:multiLevelType w:val="hybridMultilevel"/>
    <w:tmpl w:val="4EF0C570"/>
    <w:lvl w:ilvl="0" w:tplc="4CBE7F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4C37D5"/>
    <w:rsid w:val="000B5FE0"/>
    <w:rsid w:val="00217B93"/>
    <w:rsid w:val="002C4A63"/>
    <w:rsid w:val="004C37D5"/>
    <w:rsid w:val="005A0402"/>
    <w:rsid w:val="00696807"/>
    <w:rsid w:val="006E0638"/>
    <w:rsid w:val="00955744"/>
    <w:rsid w:val="00A06C52"/>
    <w:rsid w:val="00A55CF9"/>
    <w:rsid w:val="00A77144"/>
    <w:rsid w:val="00A90999"/>
    <w:rsid w:val="00AC2B6B"/>
    <w:rsid w:val="00B03A0A"/>
    <w:rsid w:val="00B85BD3"/>
    <w:rsid w:val="00C2326D"/>
    <w:rsid w:val="00C40180"/>
    <w:rsid w:val="00CC3291"/>
    <w:rsid w:val="00CC3630"/>
    <w:rsid w:val="00D020F5"/>
    <w:rsid w:val="00DF16AD"/>
    <w:rsid w:val="00EB1D4E"/>
    <w:rsid w:val="00EB7074"/>
    <w:rsid w:val="00EC0954"/>
    <w:rsid w:val="00F842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F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F16AD"/>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DF16AD"/>
    <w:pPr>
      <w:ind w:left="720"/>
      <w:contextualSpacing/>
    </w:pPr>
  </w:style>
  <w:style w:type="table" w:styleId="TableGrid">
    <w:name w:val="Table Grid"/>
    <w:basedOn w:val="TableNormal"/>
    <w:uiPriority w:val="59"/>
    <w:rsid w:val="00EB70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iliation">
    <w:name w:val="Affiliation"/>
    <w:uiPriority w:val="99"/>
    <w:rsid w:val="002C4A63"/>
    <w:pPr>
      <w:spacing w:after="0" w:line="240" w:lineRule="auto"/>
      <w:jc w:val="center"/>
    </w:pPr>
    <w:rPr>
      <w:rFonts w:ascii="Times New Roman" w:eastAsia="Times New Roman" w:hAnsi="Times New Roman" w:cs="Times New Roman"/>
      <w:sz w:val="20"/>
      <w:szCs w:val="20"/>
    </w:rPr>
  </w:style>
  <w:style w:type="paragraph" w:customStyle="1" w:styleId="Author">
    <w:name w:val="Author"/>
    <w:uiPriority w:val="99"/>
    <w:rsid w:val="002C4A63"/>
    <w:pPr>
      <w:spacing w:before="360" w:after="40" w:line="240" w:lineRule="auto"/>
      <w:jc w:val="center"/>
    </w:pPr>
    <w:rPr>
      <w:rFonts w:ascii="Times New Roman" w:eastAsia="Times New Roman" w:hAnsi="Times New Roman" w:cs="Times New Roman"/>
      <w:noProof/>
    </w:rPr>
  </w:style>
  <w:style w:type="paragraph" w:customStyle="1" w:styleId="papersubtitle">
    <w:name w:val="paper subtitle"/>
    <w:uiPriority w:val="99"/>
    <w:rsid w:val="002C4A63"/>
    <w:pPr>
      <w:spacing w:after="120" w:line="240" w:lineRule="auto"/>
      <w:jc w:val="center"/>
    </w:pPr>
    <w:rPr>
      <w:rFonts w:ascii="Times New Roman" w:eastAsia="Times New Roman" w:hAnsi="Times New Roman" w:cs="Times New Roman"/>
      <w:bCs/>
      <w:noProof/>
      <w:sz w:val="28"/>
      <w:szCs w:val="28"/>
    </w:rPr>
  </w:style>
  <w:style w:type="character" w:styleId="Hyperlink">
    <w:name w:val="Hyperlink"/>
    <w:basedOn w:val="DefaultParagraphFont"/>
    <w:uiPriority w:val="99"/>
    <w:unhideWhenUsed/>
    <w:rsid w:val="00C40180"/>
    <w:rPr>
      <w:color w:val="0000FF" w:themeColor="hyperlink"/>
      <w:u w:val="single"/>
    </w:rPr>
  </w:style>
  <w:style w:type="paragraph" w:styleId="NoSpacing">
    <w:name w:val="No Spacing"/>
    <w:uiPriority w:val="1"/>
    <w:qFormat/>
    <w:rsid w:val="00A55CF9"/>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240</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Anurag</cp:lastModifiedBy>
  <cp:revision>6</cp:revision>
  <dcterms:created xsi:type="dcterms:W3CDTF">2018-11-13T15:15:00Z</dcterms:created>
  <dcterms:modified xsi:type="dcterms:W3CDTF">2018-11-13T15:49:00Z</dcterms:modified>
</cp:coreProperties>
</file>